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75" w:rsidRPr="004C1E82" w:rsidRDefault="00785875" w:rsidP="00785875">
      <w:pPr>
        <w:ind w:left="7788"/>
        <w:jc w:val="center"/>
        <w:rPr>
          <w:szCs w:val="28"/>
          <w:lang w:val="kk-KZ"/>
        </w:rPr>
      </w:pPr>
      <w:r w:rsidRPr="004C1E82">
        <w:rPr>
          <w:szCs w:val="28"/>
          <w:lang w:val="kk-KZ"/>
        </w:rPr>
        <w:t>Ұлттық мұрағат қорының құжаттарын</w:t>
      </w:r>
    </w:p>
    <w:p w:rsidR="00785875" w:rsidRPr="004C1E82" w:rsidRDefault="00785875" w:rsidP="00785875">
      <w:pPr>
        <w:ind w:left="7788"/>
        <w:jc w:val="center"/>
        <w:rPr>
          <w:szCs w:val="28"/>
          <w:lang w:val="kk-KZ"/>
        </w:rPr>
      </w:pPr>
      <w:r w:rsidRPr="004C1E82">
        <w:rPr>
          <w:szCs w:val="28"/>
          <w:lang w:val="kk-KZ"/>
        </w:rPr>
        <w:t>және басқа да мұрағат құжаттарын ведомстволық</w:t>
      </w:r>
    </w:p>
    <w:p w:rsidR="00785875" w:rsidRPr="004C1E82" w:rsidRDefault="00785875" w:rsidP="00785875">
      <w:pPr>
        <w:ind w:left="7788"/>
        <w:jc w:val="center"/>
        <w:rPr>
          <w:szCs w:val="28"/>
          <w:lang w:val="kk-KZ"/>
        </w:rPr>
      </w:pPr>
      <w:r w:rsidRPr="004C1E82">
        <w:rPr>
          <w:szCs w:val="28"/>
          <w:lang w:val="kk-KZ"/>
        </w:rPr>
        <w:t>және жеке мұрағаттардың қабылдауы, сақтауы,</w:t>
      </w:r>
    </w:p>
    <w:p w:rsidR="00785875" w:rsidRPr="004C1E82" w:rsidRDefault="00785875" w:rsidP="00785875">
      <w:pPr>
        <w:ind w:left="7788"/>
        <w:jc w:val="center"/>
        <w:rPr>
          <w:szCs w:val="28"/>
          <w:lang w:val="kk-KZ"/>
        </w:rPr>
      </w:pPr>
      <w:r w:rsidRPr="004C1E82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4C1E82">
        <w:rPr>
          <w:szCs w:val="28"/>
          <w:lang w:val="kk-KZ"/>
        </w:rPr>
        <w:t>ына</w:t>
      </w:r>
    </w:p>
    <w:p w:rsidR="00785875" w:rsidRPr="004C1E82" w:rsidRDefault="00785875" w:rsidP="00785875">
      <w:pPr>
        <w:ind w:left="7788"/>
        <w:jc w:val="center"/>
        <w:rPr>
          <w:szCs w:val="28"/>
          <w:lang w:val="kk-KZ"/>
        </w:rPr>
      </w:pPr>
      <w:r w:rsidRPr="004C1E82">
        <w:rPr>
          <w:szCs w:val="28"/>
          <w:lang w:val="kk-KZ"/>
        </w:rPr>
        <w:t>22-қосымша</w:t>
      </w:r>
    </w:p>
    <w:p w:rsidR="00785875" w:rsidRDefault="00785875" w:rsidP="00785875">
      <w:pPr>
        <w:pStyle w:val="-"/>
        <w:ind w:left="8505" w:firstLine="0"/>
        <w:jc w:val="left"/>
        <w:rPr>
          <w:rFonts w:ascii="Times New Roman" w:hAnsi="Times New Roman"/>
          <w:sz w:val="24"/>
          <w:szCs w:val="24"/>
          <w:lang w:val="kk-KZ"/>
        </w:rPr>
      </w:pPr>
    </w:p>
    <w:p w:rsidR="00785875" w:rsidRPr="00701609" w:rsidRDefault="00785875" w:rsidP="00785875">
      <w:pPr>
        <w:pStyle w:val="-"/>
        <w:ind w:left="8505" w:firstLine="0"/>
        <w:jc w:val="left"/>
        <w:rPr>
          <w:rFonts w:ascii="Times New Roman" w:hAnsi="Times New Roman"/>
          <w:sz w:val="24"/>
          <w:szCs w:val="24"/>
          <w:lang w:val="kk-KZ"/>
        </w:rPr>
      </w:pPr>
    </w:p>
    <w:p w:rsidR="00785875" w:rsidRPr="004C1E82" w:rsidRDefault="00785875" w:rsidP="00785875">
      <w:pPr>
        <w:pStyle w:val="-"/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  <w:r w:rsidRPr="004C1E82">
        <w:rPr>
          <w:rFonts w:ascii="Times New Roman" w:hAnsi="Times New Roman"/>
          <w:sz w:val="28"/>
          <w:szCs w:val="28"/>
          <w:lang w:val="kk-KZ"/>
        </w:rPr>
        <w:t>Мұрағаттық құжаттар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4C1E82">
        <w:rPr>
          <w:rFonts w:ascii="Times New Roman" w:hAnsi="Times New Roman"/>
          <w:sz w:val="28"/>
          <w:szCs w:val="28"/>
          <w:lang w:val="kk-KZ"/>
        </w:rPr>
        <w:t>ың толықтығы</w:t>
      </w:r>
      <w:r>
        <w:rPr>
          <w:rFonts w:ascii="Times New Roman" w:hAnsi="Times New Roman"/>
          <w:sz w:val="28"/>
          <w:szCs w:val="28"/>
          <w:lang w:val="kk-KZ"/>
        </w:rPr>
        <w:t xml:space="preserve"> мен жай-күйіне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 тексеру парағының нысаны </w:t>
      </w:r>
    </w:p>
    <w:p w:rsidR="00785875" w:rsidRPr="004C1E82" w:rsidRDefault="00785875" w:rsidP="00785875">
      <w:pPr>
        <w:pStyle w:val="-"/>
        <w:ind w:firstLine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5875" w:rsidRPr="004C1E82" w:rsidRDefault="00785875" w:rsidP="00785875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041449">
        <w:rPr>
          <w:rFonts w:ascii="Times New Roman" w:hAnsi="Times New Roman"/>
          <w:sz w:val="28"/>
          <w:szCs w:val="28"/>
          <w:lang w:val="kk-KZ"/>
        </w:rPr>
        <w:t>№ _____________________________________________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4C1E82">
        <w:rPr>
          <w:rFonts w:ascii="Times New Roman" w:hAnsi="Times New Roman"/>
          <w:sz w:val="28"/>
          <w:szCs w:val="28"/>
          <w:lang w:val="kk-KZ"/>
        </w:rPr>
        <w:t>ор құжаттар</w:t>
      </w:r>
      <w:r>
        <w:rPr>
          <w:rFonts w:ascii="Times New Roman" w:hAnsi="Times New Roman"/>
          <w:sz w:val="28"/>
          <w:szCs w:val="28"/>
          <w:lang w:val="kk-KZ"/>
        </w:rPr>
        <w:t>ын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ың жағдайы мен толықтығы </w:t>
      </w:r>
    </w:p>
    <w:p w:rsidR="00785875" w:rsidRPr="00041449" w:rsidRDefault="00785875" w:rsidP="00785875">
      <w:pPr>
        <w:pStyle w:val="a3"/>
        <w:ind w:left="4678" w:right="1417"/>
        <w:rPr>
          <w:rFonts w:ascii="Times New Roman" w:hAnsi="Times New Roman"/>
          <w:sz w:val="28"/>
          <w:szCs w:val="28"/>
          <w:lang w:val="kk-KZ"/>
        </w:rPr>
      </w:pPr>
      <w:r w:rsidRPr="00041449">
        <w:rPr>
          <w:rFonts w:ascii="Times New Roman" w:hAnsi="Times New Roman"/>
          <w:sz w:val="28"/>
          <w:szCs w:val="28"/>
          <w:lang w:val="kk-KZ"/>
        </w:rPr>
        <w:t>(</w:t>
      </w:r>
      <w:r w:rsidRPr="004C1E82">
        <w:rPr>
          <w:rFonts w:ascii="Times New Roman" w:hAnsi="Times New Roman"/>
          <w:sz w:val="28"/>
          <w:szCs w:val="28"/>
          <w:lang w:val="kk-KZ"/>
        </w:rPr>
        <w:t>атауы</w:t>
      </w:r>
      <w:r w:rsidRPr="00041449">
        <w:rPr>
          <w:rFonts w:ascii="Times New Roman" w:hAnsi="Times New Roman"/>
          <w:sz w:val="28"/>
          <w:szCs w:val="28"/>
          <w:lang w:val="kk-KZ"/>
        </w:rPr>
        <w:t>)</w:t>
      </w:r>
    </w:p>
    <w:p w:rsidR="00785875" w:rsidRPr="004C1E82" w:rsidRDefault="00785875" w:rsidP="00785875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4C1E82">
        <w:rPr>
          <w:rFonts w:ascii="Times New Roman" w:hAnsi="Times New Roman"/>
          <w:sz w:val="28"/>
          <w:szCs w:val="28"/>
          <w:lang w:val="kk-KZ"/>
        </w:rPr>
        <w:t>Тексеруді жүргізді</w:t>
      </w:r>
      <w:r w:rsidRPr="004C1E82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85875" w:rsidRDefault="00785875" w:rsidP="00785875">
      <w:pPr>
        <w:pStyle w:val="a3"/>
        <w:ind w:left="2977" w:right="1417"/>
        <w:jc w:val="center"/>
        <w:rPr>
          <w:rFonts w:ascii="Times New Roman" w:hAnsi="Times New Roman"/>
          <w:sz w:val="24"/>
          <w:szCs w:val="24"/>
        </w:rPr>
      </w:pPr>
    </w:p>
    <w:p w:rsidR="00785875" w:rsidRPr="00AB7FD8" w:rsidRDefault="00785875" w:rsidP="00785875">
      <w:pPr>
        <w:pStyle w:val="a3"/>
        <w:ind w:left="2977" w:right="1417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43"/>
        <w:gridCol w:w="338"/>
        <w:gridCol w:w="1079"/>
        <w:gridCol w:w="340"/>
        <w:gridCol w:w="1044"/>
        <w:gridCol w:w="500"/>
        <w:gridCol w:w="581"/>
        <w:gridCol w:w="990"/>
        <w:gridCol w:w="762"/>
        <w:gridCol w:w="463"/>
        <w:gridCol w:w="643"/>
        <w:gridCol w:w="1080"/>
        <w:gridCol w:w="456"/>
        <w:gridCol w:w="576"/>
        <w:gridCol w:w="305"/>
        <w:gridCol w:w="450"/>
        <w:gridCol w:w="810"/>
        <w:gridCol w:w="431"/>
        <w:gridCol w:w="914"/>
        <w:gridCol w:w="631"/>
        <w:gridCol w:w="360"/>
        <w:gridCol w:w="360"/>
        <w:gridCol w:w="435"/>
      </w:tblGrid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5D6A86" w:rsidRDefault="00785875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құжаттардың толықтығы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5D6A86" w:rsidRDefault="00785875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Құжаттардың жай-күйі </w:t>
            </w:r>
          </w:p>
        </w:tc>
      </w:tr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тізімдеменің нөмірі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тізімдеме бойынша сақтау бірліктерінің  саны </w:t>
            </w:r>
          </w:p>
        </w:tc>
        <w:tc>
          <w:tcPr>
            <w:tcW w:w="3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5D6A86" w:rsidRDefault="00785875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Анықталған техникалық қателіктер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C128F" w:rsidRDefault="00785875" w:rsidP="00F02C8E">
            <w:pPr>
              <w:pStyle w:val="a3"/>
              <w:ind w:left="57" w:right="57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Тізімдеме бойынша есепке алынған техникалық қателіктер түзетілуде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C128F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Уақытша қолдануға берілген сақтау бірліктерінің сақтау нөмірлері 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C128F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Жоқ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Толық </w:t>
            </w:r>
            <w:r w:rsidRPr="00AB7FD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тізімдемеленген</w:t>
            </w:r>
            <w:r w:rsidRPr="00AB7F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Тізімдемеге енгізілмегендерінің толықтығы  </w:t>
            </w:r>
            <w:r w:rsidRPr="00AB7FD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белгіленбеген  сақтау бірліктерінің уақытша шифрлар)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spacing w:before="20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spacing w:before="20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Мыналарды талап ететін сақтау бірл. нөмірлері</w:t>
            </w:r>
            <w:r w:rsidRPr="00AB7FD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3A12D4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 қалпына келместей  бүлінгендер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C128F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7FD8">
              <w:rPr>
                <w:rFonts w:ascii="Times New Roman" w:hAnsi="Times New Roman"/>
                <w:noProof/>
                <w:sz w:val="24"/>
                <w:szCs w:val="24"/>
                <w:lang w:bidi="hi-IN"/>
              </w:rPr>
              <w:pict>
                <v:rect id="_x0000_s1028" style="position:absolute;left:0;text-align:left;margin-left:-6.4pt;margin-top:57.95pt;width:64.85pt;height:26.7pt;rotation:90;z-index:-251654144;mso-position-horizontal-relative:text;mso-position-vertical-relative:text" wrapcoords="0 0 0 20700 21600 20700 21600 0 0 0" stroked="f">
                  <v:textbox style="layout-flow:vertical;mso-next-textbox:#_x0000_s1028">
                    <w:txbxContent>
                      <w:p w:rsidR="00785875" w:rsidRDefault="00785875" w:rsidP="00785875"/>
                    </w:txbxContent>
                  </v:textbox>
                </v:rect>
              </w:pi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Қортынды жазбада көрсетілмеген арнайы нөмірлер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ind w:left="-70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 жазбада қалып кеткен нөмірлер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Басқалары, осылардың негізінде көлемдері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875" w:rsidRPr="003A12D4" w:rsidTr="00F02C8E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жоғалтылмаған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есепке алынбаған, бірақ көлемі жағынан жоғалтылған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жоғалтылмаған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есепке алынбаған, бірақ көлемі жағынан жоғалтылған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ұлғайды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5D6A86" w:rsidRDefault="00785875" w:rsidP="00F02C8E">
            <w:pPr>
              <w:pStyle w:val="a3"/>
              <w:ind w:left="57" w:right="11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кішірейді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4D614C" w:rsidRDefault="00785875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залалсыздандыру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875" w:rsidRPr="004D614C" w:rsidRDefault="00785875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дәрілеу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875" w:rsidRPr="003A12D4" w:rsidRDefault="00785875" w:rsidP="00F02C8E">
            <w:pPr>
              <w:pStyle w:val="a3"/>
              <w:ind w:left="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 қалпына келтірілген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3A12D4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Түптеп, тігу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875" w:rsidRPr="003A12D4" w:rsidRDefault="00785875" w:rsidP="00F02C8E">
            <w:pPr>
              <w:pStyle w:val="a3"/>
              <w:ind w:left="57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өше бастаған  мәтіндерді қайта қалпына келтіру</w:t>
            </w: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3A12D4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3A12D4" w:rsidRDefault="00785875" w:rsidP="00F02C8E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3A12D4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3A12D4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FD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875" w:rsidRPr="00AB7FD8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75" w:rsidRPr="00AB7FD8" w:rsidRDefault="00785875" w:rsidP="00F02C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875" w:rsidRDefault="00785875" w:rsidP="00785875">
      <w:pPr>
        <w:pStyle w:val="a3"/>
        <w:spacing w:before="20"/>
        <w:rPr>
          <w:rFonts w:ascii="Times New Roman" w:hAnsi="Times New Roman"/>
          <w:sz w:val="24"/>
          <w:szCs w:val="24"/>
        </w:rPr>
      </w:pPr>
    </w:p>
    <w:p w:rsidR="00785875" w:rsidRDefault="00785875" w:rsidP="00785875">
      <w:pPr>
        <w:pStyle w:val="a3"/>
        <w:spacing w:before="20"/>
        <w:rPr>
          <w:rFonts w:ascii="Times New Roman" w:hAnsi="Times New Roman"/>
          <w:sz w:val="24"/>
          <w:szCs w:val="24"/>
        </w:rPr>
      </w:pPr>
    </w:p>
    <w:p w:rsidR="00785875" w:rsidRPr="004C1E82" w:rsidRDefault="00785875" w:rsidP="00785875">
      <w:pPr>
        <w:pStyle w:val="a3"/>
        <w:spacing w:before="20"/>
        <w:rPr>
          <w:rFonts w:ascii="Times New Roman" w:hAnsi="Times New Roman"/>
          <w:sz w:val="28"/>
          <w:szCs w:val="28"/>
          <w:lang w:val="kk-KZ"/>
        </w:rPr>
      </w:pPr>
      <w:r w:rsidRPr="004C1E82">
        <w:rPr>
          <w:rFonts w:ascii="Times New Roman" w:hAnsi="Times New Roman"/>
          <w:sz w:val="28"/>
          <w:szCs w:val="28"/>
          <w:lang w:val="kk-KZ"/>
        </w:rPr>
        <w:t xml:space="preserve">Барлығы тізімдемеге енгізілген және енгізілмеген сақтау бірліктері </w:t>
      </w:r>
      <w:r w:rsidRPr="004C1E82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785875" w:rsidRPr="004C1E82" w:rsidRDefault="00785875" w:rsidP="00785875">
      <w:pPr>
        <w:pStyle w:val="a3"/>
        <w:ind w:left="4820" w:right="708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4C1E82">
        <w:rPr>
          <w:rFonts w:ascii="Times New Roman" w:hAnsi="Times New Roman"/>
          <w:sz w:val="28"/>
          <w:szCs w:val="28"/>
        </w:rPr>
        <w:t>(</w:t>
      </w:r>
      <w:r w:rsidRPr="004C1E82">
        <w:rPr>
          <w:rFonts w:ascii="Times New Roman" w:hAnsi="Times New Roman"/>
          <w:sz w:val="28"/>
          <w:szCs w:val="28"/>
          <w:lang w:val="kk-KZ"/>
        </w:rPr>
        <w:t>санмен және жазбаша</w:t>
      </w:r>
      <w:r w:rsidRPr="004C1E82">
        <w:rPr>
          <w:rFonts w:ascii="Times New Roman" w:hAnsi="Times New Roman"/>
          <w:sz w:val="28"/>
          <w:szCs w:val="28"/>
        </w:rPr>
        <w:t>)</w:t>
      </w:r>
    </w:p>
    <w:p w:rsidR="00785875" w:rsidRPr="004C1E82" w:rsidRDefault="00785875" w:rsidP="00785875">
      <w:pPr>
        <w:pStyle w:val="a3"/>
        <w:ind w:left="4820" w:right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85875" w:rsidRPr="004C1E82" w:rsidRDefault="00785875" w:rsidP="00785875">
      <w:pPr>
        <w:pStyle w:val="a3"/>
        <w:ind w:left="4820" w:right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85875" w:rsidRPr="004C1E82" w:rsidRDefault="00785875" w:rsidP="0078587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C1E82">
        <w:rPr>
          <w:rFonts w:ascii="Times New Roman" w:hAnsi="Times New Roman"/>
          <w:sz w:val="28"/>
          <w:szCs w:val="28"/>
          <w:lang w:val="kk-KZ"/>
        </w:rPr>
        <w:t>Қызметкер лауазымының атауы                         Қол</w:t>
      </w:r>
      <w:r>
        <w:rPr>
          <w:rFonts w:ascii="Times New Roman" w:hAnsi="Times New Roman"/>
          <w:sz w:val="28"/>
          <w:szCs w:val="28"/>
          <w:lang w:val="kk-KZ"/>
        </w:rPr>
        <w:t>дары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Қолы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ның толық </w:t>
      </w:r>
      <w:r>
        <w:rPr>
          <w:rFonts w:ascii="Times New Roman" w:hAnsi="Times New Roman"/>
          <w:sz w:val="28"/>
          <w:szCs w:val="28"/>
          <w:lang w:val="kk-KZ"/>
        </w:rPr>
        <w:t>жазылуы</w:t>
      </w:r>
    </w:p>
    <w:p w:rsidR="00785875" w:rsidRPr="004C1E82" w:rsidRDefault="00785875" w:rsidP="00785875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785875" w:rsidRPr="004C1E82" w:rsidRDefault="00785875" w:rsidP="00785875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785875" w:rsidRPr="005C3B71" w:rsidRDefault="00785875" w:rsidP="0078587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C1E82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9.5pt;margin-top:13.6pt;width:28.8pt;height:28.8pt;z-index:251660288" o:allowincell="f" stroked="f">
            <v:textbox style="layout-flow:vertical;mso-next-textbox:#_x0000_s1026" inset="0,0,0,0">
              <w:txbxContent>
                <w:p w:rsidR="00785875" w:rsidRPr="00AB7FD8" w:rsidRDefault="00785875" w:rsidP="00785875">
                  <w:pPr>
                    <w:rPr>
                      <w:szCs w:val="24"/>
                    </w:rPr>
                  </w:pPr>
                </w:p>
              </w:txbxContent>
            </v:textbox>
            <w10:anchorlock/>
          </v:shape>
        </w:pict>
      </w:r>
      <w:r>
        <w:rPr>
          <w:rFonts w:ascii="Times New Roman" w:hAnsi="Times New Roman"/>
          <w:noProof/>
          <w:sz w:val="28"/>
          <w:szCs w:val="28"/>
          <w:lang w:val="kk-KZ"/>
        </w:rPr>
        <w:t>Күні</w:t>
      </w:r>
    </w:p>
    <w:p w:rsidR="00785875" w:rsidRPr="00041449" w:rsidRDefault="00785875" w:rsidP="00785875">
      <w:pPr>
        <w:pStyle w:val="a3"/>
        <w:rPr>
          <w:rFonts w:ascii="Times New Roman" w:hAnsi="Times New Roman"/>
          <w:position w:val="2"/>
          <w:sz w:val="28"/>
          <w:szCs w:val="28"/>
          <w:lang w:val="kk-KZ"/>
        </w:rPr>
      </w:pPr>
      <w:r w:rsidRPr="004C1E82"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51661312" from="0,4.15pt" to="141.75pt,4.15pt" o:allowincell="f">
            <w10:wrap type="topAndBottom"/>
            <w10:anchorlock/>
          </v:line>
        </w:pict>
      </w:r>
    </w:p>
    <w:p w:rsidR="00785875" w:rsidRDefault="00785875" w:rsidP="00785875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Дыбыстық-бейнелік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 және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1E82">
        <w:rPr>
          <w:rFonts w:ascii="Times New Roman" w:hAnsi="Times New Roman"/>
          <w:sz w:val="28"/>
          <w:szCs w:val="28"/>
          <w:lang w:val="kk-KZ"/>
        </w:rPr>
        <w:t>машинамен оқылатын (электрондық) құжаттардың толықтығы</w:t>
      </w:r>
      <w:r>
        <w:rPr>
          <w:rFonts w:ascii="Times New Roman" w:hAnsi="Times New Roman"/>
          <w:sz w:val="28"/>
          <w:szCs w:val="28"/>
          <w:lang w:val="kk-KZ"/>
        </w:rPr>
        <w:t xml:space="preserve"> ме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/>
          <w:sz w:val="28"/>
          <w:szCs w:val="28"/>
          <w:lang w:val="kk-KZ"/>
        </w:rPr>
        <w:t xml:space="preserve">жай-күйін тексеру </w:t>
      </w:r>
    </w:p>
    <w:p w:rsidR="00785875" w:rsidRDefault="00785875" w:rsidP="00785875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кезінде тиісті</w:t>
      </w:r>
      <w:r w:rsidRPr="004C1E82">
        <w:rPr>
          <w:rFonts w:ascii="Times New Roman" w:hAnsi="Times New Roman"/>
          <w:sz w:val="28"/>
          <w:szCs w:val="28"/>
          <w:lang w:val="kk-KZ"/>
        </w:rPr>
        <w:t xml:space="preserve"> нақтылаулар енгізіледі</w:t>
      </w:r>
    </w:p>
    <w:p w:rsidR="00785875" w:rsidRDefault="00785875" w:rsidP="00785875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85875" w:rsidRDefault="00785875" w:rsidP="00785875">
      <w:pPr>
        <w:spacing w:line="216" w:lineRule="auto"/>
        <w:jc w:val="center"/>
        <w:rPr>
          <w:szCs w:val="28"/>
          <w:lang w:val="kk-KZ"/>
        </w:rPr>
      </w:pPr>
      <w:r w:rsidRPr="004C1E82">
        <w:rPr>
          <w:szCs w:val="28"/>
          <w:lang w:val="kk-KZ"/>
        </w:rPr>
        <w:t xml:space="preserve">                                                                             </w:t>
      </w:r>
    </w:p>
    <w:p w:rsidR="00785875" w:rsidRPr="004C1E82" w:rsidRDefault="00785875" w:rsidP="00785875">
      <w:pPr>
        <w:spacing w:line="216" w:lineRule="auto"/>
        <w:jc w:val="center"/>
        <w:rPr>
          <w:szCs w:val="28"/>
          <w:lang w:val="kk-KZ"/>
        </w:rPr>
      </w:pPr>
      <w:r w:rsidRPr="004C1E82">
        <w:rPr>
          <w:szCs w:val="28"/>
          <w:lang w:val="kk-KZ"/>
        </w:rPr>
        <w:t xml:space="preserve">                                                                                                                             </w:t>
      </w:r>
      <w:r>
        <w:rPr>
          <w:szCs w:val="28"/>
          <w:lang w:val="kk-KZ"/>
        </w:rPr>
        <w:t xml:space="preserve">Форматы А4 (210Х297) </w:t>
      </w:r>
      <w:r w:rsidRPr="004C1E82">
        <w:rPr>
          <w:szCs w:val="28"/>
          <w:lang w:val="kk-KZ"/>
        </w:rPr>
        <w:t xml:space="preserve"> </w:t>
      </w:r>
    </w:p>
    <w:p w:rsidR="002564EA" w:rsidRDefault="00785875" w:rsidP="00785875">
      <w:r w:rsidRPr="004C1E82">
        <w:rPr>
          <w:szCs w:val="28"/>
          <w:lang w:val="kk-KZ"/>
        </w:rPr>
        <w:t>_________________________</w:t>
      </w:r>
    </w:p>
    <w:sectPr w:rsidR="002564EA" w:rsidSect="0078587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5875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84D7E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875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785875"/>
    <w:pPr>
      <w:ind w:firstLine="329"/>
      <w:jc w:val="right"/>
    </w:pPr>
    <w:rPr>
      <w:rFonts w:ascii="Arial" w:hAnsi="Arial"/>
      <w:b/>
      <w:sz w:val="20"/>
    </w:rPr>
  </w:style>
  <w:style w:type="paragraph" w:customStyle="1" w:styleId="a3">
    <w:name w:val="Текст приложения"/>
    <w:basedOn w:val="-"/>
    <w:rsid w:val="00785875"/>
    <w:pPr>
      <w:ind w:firstLine="0"/>
      <w:jc w:val="both"/>
    </w:pPr>
    <w:rPr>
      <w:b w:val="0"/>
      <w:sz w:val="16"/>
    </w:rPr>
  </w:style>
  <w:style w:type="paragraph" w:customStyle="1" w:styleId="a4">
    <w:name w:val="текст сноски"/>
    <w:basedOn w:val="a"/>
    <w:rsid w:val="00785875"/>
    <w:pPr>
      <w:ind w:left="113" w:hanging="113"/>
      <w:jc w:val="both"/>
    </w:pPr>
    <w:rPr>
      <w:rFonts w:ascii="Arial" w:hAnsi="Arial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2014-02-06T07:45:00Z</dcterms:created>
  <dcterms:modified xsi:type="dcterms:W3CDTF">2014-02-06T07:45:00Z</dcterms:modified>
</cp:coreProperties>
</file>